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05AE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14:paraId="00FEDF8C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14:paraId="4CD2B0BC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14:paraId="49D302F3" w14:textId="77777777" w:rsidR="00A33EC0" w:rsidRPr="00F24495" w:rsidRDefault="00A33EC0" w:rsidP="00F24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F2503BD" w14:textId="5B7743AC" w:rsidR="00A33EC0" w:rsidRPr="00F24495" w:rsidRDefault="00FD6ED4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22.04</w:t>
      </w:r>
      <w:r w:rsidR="00A91D88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5232D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proofErr w:type="gramEnd"/>
      <w:r w:rsidR="00A33EC0" w:rsidRPr="00F2449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F244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F244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14:paraId="0A0D2CE0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F3E3B" w14:textId="77777777"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14:paraId="4A832165" w14:textId="77777777" w:rsidR="00A33EC0" w:rsidRPr="00F24495" w:rsidRDefault="00A33EC0" w:rsidP="00F244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14:paraId="23A4EFDE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2D8C4" w14:textId="12518AE8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Состав депутатской </w:t>
      </w: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фракции  -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1</w:t>
      </w:r>
      <w:r w:rsidR="00FD6ED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14:paraId="619284C2" w14:textId="14FBD67E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6ED4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CFBF119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Отсутствует  -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5232D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785D3820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15232D"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3F20FB" w14:textId="77777777" w:rsidR="00A33EC0" w:rsidRPr="00F24495" w:rsidRDefault="00A33EC0" w:rsidP="00F24495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12AE" w14:textId="77777777" w:rsidR="00A33EC0" w:rsidRPr="00F24495" w:rsidRDefault="00A33EC0" w:rsidP="00F24495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14:paraId="68965A5A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B1510ED" w14:textId="77777777" w:rsidR="00A33EC0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A91D88" w:rsidRPr="00F2449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14:paraId="223732F6" w14:textId="378BC2BB"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D6E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AAAB958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429544BA" w14:textId="77777777" w:rsidR="00A33EC0" w:rsidRPr="00F24495" w:rsidRDefault="00A33EC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72A7" w14:textId="77777777" w:rsidR="00A33EC0" w:rsidRPr="00F24495" w:rsidRDefault="00A33EC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14:paraId="3B8D5DC4" w14:textId="77777777" w:rsidR="00DB2929" w:rsidRPr="00F24495" w:rsidRDefault="00DB2929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52EDAA" w14:textId="77777777" w:rsidR="00E539FA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</w:t>
      </w:r>
      <w:r w:rsidR="00A33EC0"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33EC0" w:rsidRPr="00F24495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F24495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14:paraId="3B4BD6E4" w14:textId="77777777" w:rsidR="004A21BB" w:rsidRPr="004A21BB" w:rsidRDefault="004A21BB" w:rsidP="004A21B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A21BB">
        <w:rPr>
          <w:rFonts w:ascii="Times New Roman" w:eastAsia="TextBook" w:hAnsi="Times New Roman" w:cs="Times New Roman"/>
          <w:b/>
          <w:sz w:val="24"/>
          <w:szCs w:val="24"/>
        </w:rPr>
        <w:t xml:space="preserve">О 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 </w:t>
      </w:r>
    </w:p>
    <w:p w14:paraId="5D9B4558" w14:textId="77777777" w:rsidR="004A21BB" w:rsidRPr="004A21BB" w:rsidRDefault="004A21BB" w:rsidP="004A21BB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818323"/>
      <w:r w:rsidRPr="004A21BB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14:paraId="72D3B01D" w14:textId="77777777" w:rsidR="004A21BB" w:rsidRPr="004A21BB" w:rsidRDefault="004A21BB" w:rsidP="004A21BB">
      <w:pPr>
        <w:pStyle w:val="a4"/>
        <w:numPr>
          <w:ilvl w:val="0"/>
          <w:numId w:val="10"/>
        </w:numPr>
        <w:ind w:left="0" w:right="-11" w:firstLine="0"/>
        <w:jc w:val="both"/>
        <w:rPr>
          <w:b/>
          <w:bCs/>
          <w:color w:val="000000"/>
          <w:szCs w:val="24"/>
        </w:rPr>
      </w:pPr>
      <w:bookmarkStart w:id="1" w:name="_Hlk196818471"/>
      <w:bookmarkEnd w:id="0"/>
      <w:r w:rsidRPr="004A21BB">
        <w:rPr>
          <w:b/>
          <w:bCs/>
          <w:szCs w:val="24"/>
        </w:rPr>
        <w:t>О внесении изменений в Устав городского округа Спасск-Дальний</w:t>
      </w:r>
      <w:bookmarkEnd w:id="1"/>
    </w:p>
    <w:p w14:paraId="5CD96E5F" w14:textId="77777777" w:rsidR="004A21BB" w:rsidRPr="004A21BB" w:rsidRDefault="004A21BB" w:rsidP="004A21BB">
      <w:pPr>
        <w:pStyle w:val="a4"/>
        <w:numPr>
          <w:ilvl w:val="0"/>
          <w:numId w:val="10"/>
        </w:numPr>
        <w:ind w:left="0" w:right="-11" w:firstLine="0"/>
        <w:jc w:val="both"/>
        <w:rPr>
          <w:b/>
          <w:bCs/>
          <w:color w:val="000000"/>
          <w:szCs w:val="24"/>
        </w:rPr>
      </w:pPr>
      <w:bookmarkStart w:id="2" w:name="_Hlk196818526"/>
      <w:r w:rsidRPr="004A21BB">
        <w:rPr>
          <w:b/>
          <w:bCs/>
          <w:szCs w:val="24"/>
        </w:rPr>
        <w:t>О внесении изменений в решение Думы городского округа Спасск-Дальний от 26 февраля 2010 г. № 49 «Об утверждении Положения о порядке проведения антикоррупционной экспертизы нормативных правовых актов и проектов нормативных правовых актов городского округа Спасск-Дальний»</w:t>
      </w:r>
    </w:p>
    <w:p w14:paraId="3665B1A5" w14:textId="77777777" w:rsidR="004A21BB" w:rsidRPr="004A21BB" w:rsidRDefault="004A21BB" w:rsidP="004A21BB">
      <w:pPr>
        <w:pStyle w:val="a4"/>
        <w:numPr>
          <w:ilvl w:val="0"/>
          <w:numId w:val="10"/>
        </w:numPr>
        <w:ind w:left="0" w:right="-11" w:firstLine="0"/>
        <w:jc w:val="both"/>
        <w:rPr>
          <w:b/>
          <w:color w:val="000000"/>
          <w:szCs w:val="24"/>
        </w:rPr>
      </w:pPr>
      <w:bookmarkStart w:id="3" w:name="_Hlk196818576"/>
      <w:bookmarkEnd w:id="2"/>
      <w:r w:rsidRPr="004A21BB">
        <w:rPr>
          <w:b/>
          <w:szCs w:val="24"/>
        </w:rPr>
        <w:t xml:space="preserve">О внесении изменений в решение Думы городского округа Спасск-Дальний от 30.11.2022 г. № 55-НПА </w:t>
      </w:r>
      <w:r w:rsidRPr="004A21BB">
        <w:rPr>
          <w:bCs/>
          <w:szCs w:val="24"/>
        </w:rPr>
        <w:t>«</w:t>
      </w:r>
      <w:r w:rsidRPr="004A21BB">
        <w:rPr>
          <w:rStyle w:val="a7"/>
          <w:color w:val="000000"/>
          <w:szCs w:val="24"/>
        </w:rPr>
        <w:t xml:space="preserve">Об утверждении Положения </w:t>
      </w:r>
      <w:r w:rsidRPr="004A21BB">
        <w:rPr>
          <w:b/>
          <w:color w:val="000000"/>
          <w:szCs w:val="24"/>
        </w:rPr>
        <w:t>о территориальном общественном самоуправлении на территории городского округа Спасск-Дальний</w:t>
      </w:r>
      <w:r w:rsidRPr="004A21BB">
        <w:rPr>
          <w:b/>
          <w:szCs w:val="24"/>
        </w:rPr>
        <w:t>»</w:t>
      </w:r>
      <w:bookmarkEnd w:id="3"/>
    </w:p>
    <w:p w14:paraId="6CD0183E" w14:textId="77777777" w:rsidR="004A21BB" w:rsidRPr="004A21BB" w:rsidRDefault="004A21BB" w:rsidP="004A21BB">
      <w:pPr>
        <w:pStyle w:val="a4"/>
        <w:numPr>
          <w:ilvl w:val="0"/>
          <w:numId w:val="10"/>
        </w:numPr>
        <w:ind w:left="0" w:right="-11" w:firstLine="0"/>
        <w:jc w:val="both"/>
        <w:rPr>
          <w:b/>
          <w:bCs/>
          <w:color w:val="000000"/>
          <w:szCs w:val="24"/>
        </w:rPr>
      </w:pPr>
      <w:bookmarkStart w:id="4" w:name="_Hlk196818612"/>
      <w:r w:rsidRPr="004A21BB">
        <w:rPr>
          <w:b/>
          <w:bCs/>
          <w:szCs w:val="24"/>
        </w:rPr>
        <w:t xml:space="preserve">О согласии на преобразование путем  объединения поселений Александровского сельского поселения, Дубовского сельского поселения, Духовского сельского поселения, Краснокутского сельского поселения, </w:t>
      </w:r>
      <w:proofErr w:type="spellStart"/>
      <w:r w:rsidRPr="004A21BB">
        <w:rPr>
          <w:b/>
          <w:bCs/>
          <w:szCs w:val="24"/>
        </w:rPr>
        <w:t>Прохорского</w:t>
      </w:r>
      <w:proofErr w:type="spellEnd"/>
      <w:r w:rsidRPr="004A21BB">
        <w:rPr>
          <w:b/>
          <w:bCs/>
          <w:szCs w:val="24"/>
        </w:rPr>
        <w:t xml:space="preserve"> 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</w:t>
      </w:r>
    </w:p>
    <w:bookmarkEnd w:id="4"/>
    <w:p w14:paraId="2F06DB7C" w14:textId="77777777" w:rsidR="004A21BB" w:rsidRPr="004A21BB" w:rsidRDefault="004A21BB" w:rsidP="004A21BB">
      <w:pPr>
        <w:pStyle w:val="a4"/>
        <w:numPr>
          <w:ilvl w:val="0"/>
          <w:numId w:val="10"/>
        </w:numPr>
        <w:ind w:left="0" w:right="-11" w:firstLine="0"/>
        <w:jc w:val="both"/>
        <w:rPr>
          <w:b/>
          <w:bCs/>
          <w:color w:val="000000"/>
          <w:szCs w:val="24"/>
        </w:rPr>
      </w:pPr>
      <w:r w:rsidRPr="004A21BB">
        <w:rPr>
          <w:b/>
          <w:bCs/>
          <w:szCs w:val="24"/>
        </w:rPr>
        <w:lastRenderedPageBreak/>
        <w:t>О законодательной инициативе городского округа Спасск-Дальний по внесению в Законодательное Собрание Приморского края проекта закона Приморского края «О муниципальном округе Спасск-Дальний Приморского края»</w:t>
      </w:r>
    </w:p>
    <w:p w14:paraId="222C5532" w14:textId="77777777" w:rsidR="003E190E" w:rsidRPr="00F24495" w:rsidRDefault="003E190E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1E8E" w14:textId="77777777" w:rsidR="003E190E" w:rsidRPr="00F24495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</w:t>
      </w:r>
      <w:proofErr w:type="gramStart"/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вас на руках имеется проект повестки дня. Кто за то, чтобы данную повестку дня принять за основу, прошу голосовать. </w:t>
      </w:r>
    </w:p>
    <w:p w14:paraId="6D19FAAF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B30842" w14:textId="424BBE50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D6ED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750890C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57A64642" w14:textId="77777777" w:rsidR="003E190E" w:rsidRPr="00F24495" w:rsidRDefault="003E190E" w:rsidP="00F24495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E234F6" w14:textId="77777777" w:rsidR="003E190E" w:rsidRPr="00F24495" w:rsidRDefault="0015232D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ab/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14:paraId="211672D2" w14:textId="113EF5F1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753FB7A1" w14:textId="77777777" w:rsidR="003E190E" w:rsidRPr="00F24495" w:rsidRDefault="003E190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2874976C" w14:textId="77777777" w:rsidR="003E190E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E1CE7F" w14:textId="77777777" w:rsidR="003E190E" w:rsidRPr="00F24495" w:rsidRDefault="0015232D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90E" w:rsidRPr="00F24495">
        <w:rPr>
          <w:rFonts w:ascii="Times New Roman" w:eastAsia="Times New Roman" w:hAnsi="Times New Roman" w:cs="Times New Roman"/>
          <w:sz w:val="24"/>
          <w:szCs w:val="24"/>
        </w:rPr>
        <w:t>Приступаем к рассмотрению вопроса повестки дня</w:t>
      </w:r>
      <w:r w:rsidR="003E190E"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40BBA3D2" w14:textId="77777777"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7DBF3C" w14:textId="77777777" w:rsidR="004A21BB" w:rsidRPr="004A21BB" w:rsidRDefault="003E190E" w:rsidP="004A21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 xml:space="preserve">1. СЛУШАЛИ:  </w:t>
      </w:r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bookmarkStart w:id="5" w:name="_Hlk196818402"/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bookmarkEnd w:id="5"/>
    </w:p>
    <w:p w14:paraId="29CAFAB6" w14:textId="77777777" w:rsidR="004A21BB" w:rsidRPr="004A21BB" w:rsidRDefault="004A21BB" w:rsidP="004A21BB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Hlk196818422"/>
    </w:p>
    <w:p w14:paraId="6B00D867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1A7AE1C7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77345A98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2E84681D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AF3C8" w14:textId="6297207E" w:rsidR="004A21BB" w:rsidRPr="00F24495" w:rsidRDefault="004A21BB" w:rsidP="004A21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4A21BB">
        <w:rPr>
          <w:rFonts w:ascii="Times New Roman" w:hAnsi="Times New Roman" w:cs="Times New Roman"/>
          <w:b w:val="0"/>
          <w:sz w:val="24"/>
          <w:szCs w:val="24"/>
        </w:rPr>
        <w:t>внесении изменений и дополнений в решение Думы городского округа Спасск-Дальний от 13 декабря 2024 года № 70-НПА «О бюджете городского округа Спасск-Дальний на 2025 год и плановый период 2026 и 2027 годов»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711ED" w14:textId="77777777" w:rsidR="004A21BB" w:rsidRPr="00F24495" w:rsidRDefault="004A21BB" w:rsidP="004A21BB">
      <w:pPr>
        <w:pStyle w:val="a4"/>
        <w:ind w:left="0" w:right="-1"/>
        <w:jc w:val="both"/>
        <w:rPr>
          <w:szCs w:val="24"/>
        </w:rPr>
      </w:pPr>
    </w:p>
    <w:p w14:paraId="67C79BDE" w14:textId="10900AD8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B38DA1" w14:textId="77777777" w:rsidR="004A21BB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6"/>
    <w:p w14:paraId="089B31DB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CCA905" w14:textId="5F44488C" w:rsidR="003E190E" w:rsidRPr="00F24495" w:rsidRDefault="003E190E" w:rsidP="004A21B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hAnsi="Times New Roman" w:cs="Times New Roman"/>
          <w:b/>
          <w:sz w:val="24"/>
          <w:szCs w:val="24"/>
        </w:rPr>
        <w:t>2. СЛУШАЛИ</w:t>
      </w: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>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1BB" w:rsidRPr="004A21B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gramEnd"/>
      <w:r w:rsidR="004A21BB" w:rsidRPr="004A21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7" w:name="_Hlk196818442"/>
      <w:r w:rsidR="004A21BB" w:rsidRPr="004A21BB">
        <w:rPr>
          <w:rFonts w:ascii="Times New Roman" w:eastAsia="Times New Roman" w:hAnsi="Times New Roman" w:cs="Times New Roman"/>
          <w:b/>
          <w:bCs/>
          <w:sz w:val="24"/>
          <w:szCs w:val="24"/>
        </w:rPr>
        <w:t>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  <w:bookmarkEnd w:id="7"/>
    </w:p>
    <w:p w14:paraId="7D6FDB5F" w14:textId="77777777" w:rsidR="004A21BB" w:rsidRPr="00F24495" w:rsidRDefault="004A21BB" w:rsidP="004A21BB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3FD89A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</w:t>
      </w:r>
      <w:proofErr w:type="gramStart"/>
      <w:r w:rsidRPr="00F24495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776566FB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082C9FA0" w14:textId="77777777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2F47B18" w14:textId="77777777" w:rsidR="004A21BB" w:rsidRPr="00F24495" w:rsidRDefault="004A21BB" w:rsidP="004A21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30382" w14:textId="42CAD610" w:rsidR="004A21BB" w:rsidRPr="00F24495" w:rsidRDefault="004A21BB" w:rsidP="004A21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Pr="004A21BB">
        <w:rPr>
          <w:rFonts w:ascii="Times New Roman" w:hAnsi="Times New Roman" w:cs="Times New Roman"/>
          <w:b w:val="0"/>
          <w:sz w:val="24"/>
          <w:szCs w:val="24"/>
        </w:rPr>
        <w:t>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A907C" w14:textId="77777777" w:rsidR="004A21BB" w:rsidRPr="00F24495" w:rsidRDefault="004A21BB" w:rsidP="004A21BB">
      <w:pPr>
        <w:pStyle w:val="a4"/>
        <w:ind w:left="0" w:right="-1"/>
        <w:jc w:val="both"/>
        <w:rPr>
          <w:szCs w:val="24"/>
        </w:rPr>
      </w:pPr>
    </w:p>
    <w:p w14:paraId="21959AFF" w14:textId="30D3EBA1" w:rsidR="004A21BB" w:rsidRPr="00F24495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0367FA16" w14:textId="77777777" w:rsidR="004A21BB" w:rsidRDefault="004A21BB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7D2763" w14:textId="77777777" w:rsidR="004A21BB" w:rsidRPr="00F24495" w:rsidRDefault="004A21B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ADBBFA" w14:textId="3CB0EF08" w:rsidR="003E190E" w:rsidRPr="00F24495" w:rsidRDefault="003E190E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F24495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8" w:name="_Hlk196818502"/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 xml:space="preserve"> внесении изменений в Устав городского округа Спасск-Дальний</w:t>
      </w:r>
      <w:bookmarkEnd w:id="8"/>
    </w:p>
    <w:p w14:paraId="31116B6B" w14:textId="77777777" w:rsidR="00CD5AEA" w:rsidRPr="00F24495" w:rsidRDefault="00CD5AEA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96818381"/>
    </w:p>
    <w:p w14:paraId="0452BC9E" w14:textId="77777777" w:rsidR="00CD5AEA" w:rsidRPr="00F24495" w:rsidRDefault="0015232D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>Дрыгин О. А.: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5AEA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751ABD95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1DE7E236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3DDE671" w14:textId="77777777" w:rsidR="00CD5AEA" w:rsidRPr="00F24495" w:rsidRDefault="00CD5AEA" w:rsidP="00F24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DE5910" w14:textId="53511387" w:rsidR="00CD5AEA" w:rsidRPr="00F24495" w:rsidRDefault="0015232D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A21BB">
        <w:rPr>
          <w:rFonts w:ascii="Times New Roman" w:hAnsi="Times New Roman" w:cs="Times New Roman"/>
          <w:b w:val="0"/>
          <w:sz w:val="24"/>
          <w:szCs w:val="24"/>
        </w:rPr>
        <w:t>о</w:t>
      </w:r>
      <w:r w:rsidR="004A21BB" w:rsidRPr="004A21BB">
        <w:rPr>
          <w:rFonts w:ascii="Times New Roman" w:hAnsi="Times New Roman" w:cs="Times New Roman"/>
          <w:b w:val="0"/>
          <w:sz w:val="24"/>
          <w:szCs w:val="24"/>
        </w:rPr>
        <w:t xml:space="preserve"> внесении изменений в Устав городского округа Спасск-Дальний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0B96C0" w14:textId="77777777" w:rsidR="00CD5AEA" w:rsidRPr="00F24495" w:rsidRDefault="00CD5AEA" w:rsidP="00F24495">
      <w:pPr>
        <w:pStyle w:val="a4"/>
        <w:ind w:left="0" w:right="-1"/>
        <w:jc w:val="both"/>
        <w:rPr>
          <w:szCs w:val="24"/>
        </w:rPr>
      </w:pPr>
    </w:p>
    <w:p w14:paraId="52A318B8" w14:textId="531EBB9F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55F823EF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bookmarkEnd w:id="9"/>
    <w:p w14:paraId="2B87608A" w14:textId="77777777" w:rsidR="003E190E" w:rsidRPr="00F24495" w:rsidRDefault="003E190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F6A60" w14:textId="34E70359" w:rsidR="00F12D94" w:rsidRPr="00F24495" w:rsidRDefault="00CD5AEA" w:rsidP="00F24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F24495">
        <w:rPr>
          <w:rFonts w:ascii="Times New Roman" w:hAnsi="Times New Roman" w:cs="Times New Roman"/>
          <w:b/>
          <w:sz w:val="24"/>
          <w:szCs w:val="24"/>
        </w:rPr>
        <w:t>СЛУШАЛИ</w:t>
      </w: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 xml:space="preserve"> внесении изменений в решение Думы городского округа Спасск-Дальний от 26 февраля 2010 г. № 49 «Об утверждении Положения о порядке проведения антикоррупционной экспертизы нормативных правовых актов и проектов нормативных правовых актов городского округа Спасск-Дальний»</w:t>
      </w:r>
    </w:p>
    <w:p w14:paraId="2FF088FE" w14:textId="77777777" w:rsidR="00CD5AEA" w:rsidRPr="00F24495" w:rsidRDefault="00CD5AEA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440E1" w14:textId="77777777" w:rsidR="00CD5AEA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D5AEA"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38F9D1F4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62F84BCA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6A806F87" w14:textId="77777777" w:rsidR="00CD5AEA" w:rsidRPr="00F24495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38481" w14:textId="72FFFF62" w:rsidR="00CD5AEA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CD5AEA" w:rsidRPr="00F24495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="004A21BB" w:rsidRPr="004A21BB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в решение Думы городского округа Спасск-Дальний от 26 февраля 2010 г. № 49 «Об утверждении Положения о порядке проведения антикоррупционной экспертизы нормативных правовых актов и проектов нормативных правовых актов городского округа Спасск-Дальний»</w:t>
      </w:r>
      <w:r w:rsidR="00CD5AEA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D5AEA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F295F" w14:textId="77777777" w:rsidR="00CD5AEA" w:rsidRPr="00F24495" w:rsidRDefault="00CD5AEA" w:rsidP="00F24495">
      <w:pPr>
        <w:pStyle w:val="a4"/>
        <w:ind w:left="0" w:right="-1"/>
        <w:jc w:val="both"/>
        <w:rPr>
          <w:szCs w:val="24"/>
        </w:rPr>
      </w:pPr>
    </w:p>
    <w:p w14:paraId="0322F98E" w14:textId="4E7A8159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6 </w:t>
      </w:r>
      <w:proofErr w:type="gramStart"/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6FCC8078" w14:textId="77777777" w:rsidR="00CD5AEA" w:rsidRPr="00F24495" w:rsidRDefault="00CD5AEA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13696B2B" w14:textId="77777777" w:rsidR="00CD5AEA" w:rsidRPr="00F24495" w:rsidRDefault="00CD5AEA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41067E" w14:textId="39FBA3D3" w:rsidR="00900000" w:rsidRPr="00F24495" w:rsidRDefault="00CD5AEA" w:rsidP="00F244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F24495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C168CE" w:rsidRPr="00F24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1BB" w:rsidRPr="004A21BB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4A21BB" w:rsidRPr="004A21BB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решение Думы городского округа Спасск-Дальний от 30.11.2022 г. № 55-НПА </w:t>
      </w:r>
      <w:r w:rsidR="004A21BB" w:rsidRPr="004A21BB">
        <w:rPr>
          <w:rFonts w:ascii="Times New Roman" w:hAnsi="Times New Roman" w:cs="Times New Roman"/>
          <w:b/>
          <w:bCs/>
          <w:sz w:val="24"/>
          <w:szCs w:val="24"/>
        </w:rPr>
        <w:t xml:space="preserve">«Об утверждении Положения </w:t>
      </w:r>
      <w:r w:rsidR="004A21BB" w:rsidRPr="004A21BB">
        <w:rPr>
          <w:rFonts w:ascii="Times New Roman" w:hAnsi="Times New Roman" w:cs="Times New Roman"/>
          <w:b/>
          <w:sz w:val="24"/>
          <w:szCs w:val="24"/>
        </w:rPr>
        <w:t>о территориальном общественном самоуправлении на территории городского округа Спасск-Дальний»</w:t>
      </w:r>
    </w:p>
    <w:p w14:paraId="2FA3009E" w14:textId="77777777" w:rsidR="00900000" w:rsidRPr="00F24495" w:rsidRDefault="00900000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B7602" w14:textId="77777777" w:rsidR="00900000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14:paraId="1ECADE94" w14:textId="77777777" w:rsidR="00900000" w:rsidRPr="00F24495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67C9A1EA" w14:textId="77777777" w:rsidR="00900000" w:rsidRPr="00F24495" w:rsidRDefault="00900000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D557928" w14:textId="77777777" w:rsidR="00900000" w:rsidRPr="00F24495" w:rsidRDefault="00900000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15C3A2" w14:textId="735D66BF" w:rsidR="00900000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</w:t>
      </w:r>
      <w:r w:rsidR="004A21BB" w:rsidRPr="004A21BB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внесении изменений в решение Думы городского округа Спасск-Дальний от 30.11.2022 г. № 55-НПА «Об утверждении Положения о территориальном общественном самоуправлении на территории городского округа Спасск-Дальний»</w:t>
      </w:r>
      <w:r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ED7FF" w14:textId="77777777" w:rsidR="00900000" w:rsidRPr="00F24495" w:rsidRDefault="00900000" w:rsidP="00F24495">
      <w:pPr>
        <w:pStyle w:val="a4"/>
        <w:ind w:left="0" w:right="-1"/>
        <w:jc w:val="both"/>
        <w:rPr>
          <w:szCs w:val="24"/>
        </w:rPr>
      </w:pPr>
    </w:p>
    <w:p w14:paraId="7FB129AD" w14:textId="49B5E938" w:rsidR="00900000" w:rsidRPr="00F24495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4A98BC18" w14:textId="77777777" w:rsidR="00C168CE" w:rsidRPr="00F24495" w:rsidRDefault="00900000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6074D46F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32D1D" w14:textId="77777777" w:rsidR="004A21BB" w:rsidRPr="004A21BB" w:rsidRDefault="00C168CE" w:rsidP="004A21BB">
      <w:pPr>
        <w:pStyle w:val="a4"/>
        <w:ind w:left="0" w:right="-11"/>
        <w:jc w:val="both"/>
        <w:rPr>
          <w:b/>
          <w:bCs/>
          <w:color w:val="000000"/>
          <w:szCs w:val="24"/>
        </w:rPr>
      </w:pPr>
      <w:r w:rsidRPr="00F24495">
        <w:rPr>
          <w:b/>
          <w:szCs w:val="24"/>
        </w:rPr>
        <w:t xml:space="preserve">6. СЛУШАЛИ: </w:t>
      </w:r>
      <w:r w:rsidR="004A21BB" w:rsidRPr="004A21BB">
        <w:rPr>
          <w:b/>
          <w:bCs/>
          <w:szCs w:val="24"/>
        </w:rPr>
        <w:t xml:space="preserve">О согласии на преобразование путем  объединения поселений Александровского сельского поселения, Дубовского сельского поселения, Духовского сельского поселения, Краснокутского сельского поселения, </w:t>
      </w:r>
      <w:proofErr w:type="spellStart"/>
      <w:r w:rsidR="004A21BB" w:rsidRPr="004A21BB">
        <w:rPr>
          <w:b/>
          <w:bCs/>
          <w:szCs w:val="24"/>
        </w:rPr>
        <w:t>Прохорского</w:t>
      </w:r>
      <w:proofErr w:type="spellEnd"/>
      <w:r w:rsidR="004A21BB" w:rsidRPr="004A21BB">
        <w:rPr>
          <w:b/>
          <w:bCs/>
          <w:szCs w:val="24"/>
        </w:rPr>
        <w:t xml:space="preserve"> </w:t>
      </w:r>
      <w:r w:rsidR="004A21BB" w:rsidRPr="004A21BB">
        <w:rPr>
          <w:b/>
          <w:bCs/>
          <w:szCs w:val="24"/>
        </w:rPr>
        <w:lastRenderedPageBreak/>
        <w:t>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</w:t>
      </w:r>
    </w:p>
    <w:p w14:paraId="022F863B" w14:textId="77777777" w:rsidR="00C168CE" w:rsidRPr="00F24495" w:rsidRDefault="00C168CE" w:rsidP="00F24495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3D27AC" w14:textId="77777777" w:rsidR="00C168CE" w:rsidRPr="00F24495" w:rsidRDefault="00900000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6927F210" w14:textId="77777777"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3C7E350B" w14:textId="77777777"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50C5A9AE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0B6B60" w14:textId="1398A420" w:rsidR="00C168CE" w:rsidRPr="00F24495" w:rsidRDefault="00900000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A21BB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4A21BB" w:rsidRPr="004A21BB">
        <w:rPr>
          <w:rFonts w:ascii="Times New Roman" w:hAnsi="Times New Roman" w:cs="Times New Roman"/>
          <w:b w:val="0"/>
          <w:sz w:val="24"/>
          <w:szCs w:val="24"/>
        </w:rPr>
        <w:t xml:space="preserve">согласии на преобразование путем  объединения поселений Александровского сельского поселения, Дубовского сельского поселения, Духовского сельского поселения, Краснокутского сельского поселения, </w:t>
      </w:r>
      <w:proofErr w:type="spellStart"/>
      <w:r w:rsidR="004A21BB" w:rsidRPr="004A21BB">
        <w:rPr>
          <w:rFonts w:ascii="Times New Roman" w:hAnsi="Times New Roman" w:cs="Times New Roman"/>
          <w:b w:val="0"/>
          <w:sz w:val="24"/>
          <w:szCs w:val="24"/>
        </w:rPr>
        <w:t>Прохорского</w:t>
      </w:r>
      <w:proofErr w:type="spellEnd"/>
      <w:r w:rsidR="004A21BB" w:rsidRPr="004A21BB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поселения, Спасского сельского поселения, Хвалынского сельского поселения, Чкаловского сельского поселения, входящих в состав Спасского муниципального района с городским округом Спасск-Дальний, и наделения вновь образованного муниципального образования статусом муниципального округа Спасск-Дальний Приморского края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, прошу голосовать. </w:t>
      </w:r>
    </w:p>
    <w:p w14:paraId="332322AF" w14:textId="77777777" w:rsidR="00C168CE" w:rsidRPr="00F24495" w:rsidRDefault="00C168CE" w:rsidP="00F24495">
      <w:pPr>
        <w:pStyle w:val="a4"/>
        <w:ind w:left="0" w:right="-1"/>
        <w:jc w:val="both"/>
        <w:rPr>
          <w:szCs w:val="24"/>
        </w:rPr>
      </w:pPr>
    </w:p>
    <w:p w14:paraId="65F6611F" w14:textId="7B5A8549"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6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37F8E264" w14:textId="77777777"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14:paraId="6211E108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AA922" w14:textId="77777777" w:rsidR="004A21BB" w:rsidRPr="004A21BB" w:rsidRDefault="00C168CE" w:rsidP="004A21BB">
      <w:pPr>
        <w:pStyle w:val="a4"/>
        <w:ind w:left="0" w:right="-11"/>
        <w:jc w:val="both"/>
        <w:rPr>
          <w:b/>
          <w:bCs/>
          <w:color w:val="000000"/>
          <w:szCs w:val="24"/>
        </w:rPr>
      </w:pPr>
      <w:r w:rsidRPr="00F24495">
        <w:rPr>
          <w:b/>
          <w:szCs w:val="24"/>
        </w:rPr>
        <w:t>7. СЛУШАЛИ</w:t>
      </w:r>
      <w:proofErr w:type="gramStart"/>
      <w:r w:rsidRPr="00F24495">
        <w:rPr>
          <w:b/>
          <w:szCs w:val="24"/>
        </w:rPr>
        <w:t xml:space="preserve">: </w:t>
      </w:r>
      <w:r w:rsidR="004A21BB" w:rsidRPr="004A21BB">
        <w:rPr>
          <w:b/>
          <w:bCs/>
          <w:szCs w:val="24"/>
        </w:rPr>
        <w:t>О</w:t>
      </w:r>
      <w:proofErr w:type="gramEnd"/>
      <w:r w:rsidR="004A21BB" w:rsidRPr="004A21BB">
        <w:rPr>
          <w:b/>
          <w:bCs/>
          <w:szCs w:val="24"/>
        </w:rPr>
        <w:t xml:space="preserve"> законодательной инициативе городского округа Спасск-Дальний по внесению в Законодательное Собрание Приморского края проекта закона Приморского края «О муниципальном округе Спасск-Дальний Приморского края»</w:t>
      </w:r>
    </w:p>
    <w:p w14:paraId="62F2CD6A" w14:textId="6A073B17" w:rsidR="00FA0BB6" w:rsidRPr="00F24495" w:rsidRDefault="00FA0BB6" w:rsidP="00F244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23B7C" w14:textId="77777777" w:rsidR="00C168CE" w:rsidRPr="00F24495" w:rsidRDefault="00FA0BB6" w:rsidP="00F24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b/>
          <w:sz w:val="24"/>
          <w:szCs w:val="24"/>
        </w:rPr>
        <w:t xml:space="preserve">Дрыгин О. А.: </w:t>
      </w:r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 xml:space="preserve">Данный проект был рассмотрен на депутатской комиссии, где было </w:t>
      </w:r>
      <w:proofErr w:type="gramStart"/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>рекомендовано  вынести</w:t>
      </w:r>
      <w:proofErr w:type="gramEnd"/>
      <w:r w:rsidR="00C168CE" w:rsidRPr="00F24495">
        <w:rPr>
          <w:rFonts w:ascii="Times New Roman" w:eastAsia="Times New Roman" w:hAnsi="Times New Roman" w:cs="Times New Roman"/>
          <w:sz w:val="24"/>
          <w:szCs w:val="24"/>
        </w:rPr>
        <w:t xml:space="preserve"> его для рассмотрения и принятия на  заседание Думы.</w:t>
      </w:r>
    </w:p>
    <w:p w14:paraId="5090BE44" w14:textId="77777777"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14:paraId="5BE015B6" w14:textId="77777777" w:rsidR="00C168CE" w:rsidRPr="00F24495" w:rsidRDefault="00C168CE" w:rsidP="00F2449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14:paraId="3EADCD3F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7B378" w14:textId="149AC6EA" w:rsidR="00C168CE" w:rsidRPr="00F24495" w:rsidRDefault="00FA0BB6" w:rsidP="00F244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Дрыгин О. А.: 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4A21BB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4A21BB" w:rsidRPr="004A21BB">
        <w:rPr>
          <w:rFonts w:ascii="Times New Roman" w:hAnsi="Times New Roman" w:cs="Times New Roman"/>
          <w:b w:val="0"/>
          <w:sz w:val="24"/>
          <w:szCs w:val="24"/>
        </w:rPr>
        <w:t>законодательной инициативе городского округа Спасск-Дальний по внесению в Законодательное Собрание Приморского края проекта закона Приморского края «О муниципальном округе Спасск-Дальний Приморского края»</w:t>
      </w:r>
      <w:r w:rsidR="00C168CE" w:rsidRPr="00F24495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="00C168CE" w:rsidRPr="00F244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CC44F" w14:textId="77777777" w:rsidR="00C168CE" w:rsidRPr="00F24495" w:rsidRDefault="00C168CE" w:rsidP="00F24495">
      <w:pPr>
        <w:pStyle w:val="a4"/>
        <w:ind w:left="0" w:right="-1"/>
        <w:jc w:val="both"/>
        <w:rPr>
          <w:szCs w:val="24"/>
        </w:rPr>
      </w:pPr>
    </w:p>
    <w:p w14:paraId="7123C9A3" w14:textId="46A6DAF6" w:rsidR="00C168CE" w:rsidRPr="00F24495" w:rsidRDefault="00C168CE" w:rsidP="00F24495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6 </w:t>
      </w:r>
      <w:proofErr w:type="gramStart"/>
      <w:r w:rsidR="004A21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«воздержались» _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__.</w:t>
      </w:r>
    </w:p>
    <w:p w14:paraId="29754556" w14:textId="0A2AFB1E" w:rsidR="00F24495" w:rsidRPr="00F24495" w:rsidRDefault="00C168CE" w:rsidP="004A21B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proofErr w:type="gramStart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 единогласно</w:t>
      </w:r>
      <w:proofErr w:type="gramEnd"/>
      <w:r w:rsidRPr="00F244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F1AE51" w14:textId="77777777" w:rsidR="00FA0BB6" w:rsidRPr="00F24495" w:rsidRDefault="00FA0BB6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90422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07AB9" w14:textId="77777777" w:rsidR="00C168CE" w:rsidRPr="00F24495" w:rsidRDefault="00C168CE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0D409" w14:textId="77777777"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14:paraId="2C634C64" w14:textId="77777777" w:rsidR="00E87B2B" w:rsidRPr="00F24495" w:rsidRDefault="00E87B2B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F2449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24495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24495" w:rsidRPr="00F24495">
        <w:rPr>
          <w:rFonts w:ascii="Times New Roman" w:eastAsia="Times New Roman" w:hAnsi="Times New Roman" w:cs="Times New Roman"/>
          <w:sz w:val="24"/>
          <w:szCs w:val="24"/>
        </w:rPr>
        <w:t>Дрыгин О. А.</w:t>
      </w:r>
    </w:p>
    <w:p w14:paraId="78765A30" w14:textId="77777777" w:rsidR="00DB2929" w:rsidRPr="00F24495" w:rsidRDefault="00DB2929" w:rsidP="00F24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F24495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092207A0"/>
    <w:multiLevelType w:val="hybridMultilevel"/>
    <w:tmpl w:val="D1B4905A"/>
    <w:lvl w:ilvl="0" w:tplc="54C6836C">
      <w:start w:val="1"/>
      <w:numFmt w:val="decimal"/>
      <w:lvlText w:val="%1."/>
      <w:lvlJc w:val="left"/>
      <w:pPr>
        <w:ind w:left="929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3" w15:restartNumberingAfterBreak="0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5" w15:restartNumberingAfterBreak="0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250"/>
    <w:multiLevelType w:val="hybridMultilevel"/>
    <w:tmpl w:val="9AF64202"/>
    <w:lvl w:ilvl="0" w:tplc="DBD0762A">
      <w:start w:val="1"/>
      <w:numFmt w:val="decimal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72E878F5"/>
    <w:multiLevelType w:val="hybridMultilevel"/>
    <w:tmpl w:val="EF66D60E"/>
    <w:lvl w:ilvl="0" w:tplc="4E2C6146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6347B"/>
    <w:multiLevelType w:val="hybridMultilevel"/>
    <w:tmpl w:val="2C24B654"/>
    <w:lvl w:ilvl="0" w:tplc="4A2CF30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277">
    <w:abstractNumId w:val="0"/>
  </w:num>
  <w:num w:numId="2" w16cid:durableId="1107774993">
    <w:abstractNumId w:val="4"/>
  </w:num>
  <w:num w:numId="3" w16cid:durableId="1850172761">
    <w:abstractNumId w:val="5"/>
  </w:num>
  <w:num w:numId="4" w16cid:durableId="1557080239">
    <w:abstractNumId w:val="1"/>
  </w:num>
  <w:num w:numId="5" w16cid:durableId="423847059">
    <w:abstractNumId w:val="3"/>
  </w:num>
  <w:num w:numId="6" w16cid:durableId="56513455">
    <w:abstractNumId w:val="7"/>
  </w:num>
  <w:num w:numId="7" w16cid:durableId="1547788908">
    <w:abstractNumId w:val="2"/>
  </w:num>
  <w:num w:numId="8" w16cid:durableId="1353264326">
    <w:abstractNumId w:val="6"/>
  </w:num>
  <w:num w:numId="9" w16cid:durableId="1996183912">
    <w:abstractNumId w:val="8"/>
  </w:num>
  <w:num w:numId="10" w16cid:durableId="1221526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EC0"/>
    <w:rsid w:val="00040F7C"/>
    <w:rsid w:val="00050628"/>
    <w:rsid w:val="0015232D"/>
    <w:rsid w:val="001B0765"/>
    <w:rsid w:val="001F6BFF"/>
    <w:rsid w:val="00230F42"/>
    <w:rsid w:val="002D79C8"/>
    <w:rsid w:val="002F581B"/>
    <w:rsid w:val="003052C5"/>
    <w:rsid w:val="00391194"/>
    <w:rsid w:val="003E190E"/>
    <w:rsid w:val="0045368A"/>
    <w:rsid w:val="00484501"/>
    <w:rsid w:val="0049118D"/>
    <w:rsid w:val="004958AF"/>
    <w:rsid w:val="004A21BB"/>
    <w:rsid w:val="004A250A"/>
    <w:rsid w:val="005120E6"/>
    <w:rsid w:val="00533A8F"/>
    <w:rsid w:val="005C2CE6"/>
    <w:rsid w:val="005D4336"/>
    <w:rsid w:val="007E2743"/>
    <w:rsid w:val="00844E82"/>
    <w:rsid w:val="00900000"/>
    <w:rsid w:val="009E1A48"/>
    <w:rsid w:val="00A1780E"/>
    <w:rsid w:val="00A33EC0"/>
    <w:rsid w:val="00A533A5"/>
    <w:rsid w:val="00A91D88"/>
    <w:rsid w:val="00B46769"/>
    <w:rsid w:val="00C058D1"/>
    <w:rsid w:val="00C168CE"/>
    <w:rsid w:val="00C21F95"/>
    <w:rsid w:val="00C82614"/>
    <w:rsid w:val="00C96A17"/>
    <w:rsid w:val="00CD5AEA"/>
    <w:rsid w:val="00CF132E"/>
    <w:rsid w:val="00DB2929"/>
    <w:rsid w:val="00DC57BC"/>
    <w:rsid w:val="00DE459F"/>
    <w:rsid w:val="00E3290D"/>
    <w:rsid w:val="00E539FA"/>
    <w:rsid w:val="00E87B2B"/>
    <w:rsid w:val="00F12D94"/>
    <w:rsid w:val="00F22CAA"/>
    <w:rsid w:val="00F24495"/>
    <w:rsid w:val="00F33816"/>
    <w:rsid w:val="00FA0BB6"/>
    <w:rsid w:val="00FD6ED4"/>
    <w:rsid w:val="00FE1E30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8D5F"/>
  <w15:docId w15:val="{826D7327-D7C6-4390-B4D9-7FB83AD9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1BB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styleId="a7">
    <w:name w:val="Strong"/>
    <w:uiPriority w:val="22"/>
    <w:qFormat/>
    <w:rsid w:val="004A2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Бозина Е.А.</cp:lastModifiedBy>
  <cp:revision>21</cp:revision>
  <cp:lastPrinted>2025-04-29T01:31:00Z</cp:lastPrinted>
  <dcterms:created xsi:type="dcterms:W3CDTF">2021-10-24T07:08:00Z</dcterms:created>
  <dcterms:modified xsi:type="dcterms:W3CDTF">2025-04-29T01:33:00Z</dcterms:modified>
</cp:coreProperties>
</file>